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1BCFD0BB" w:rsidR="003E6884" w:rsidRPr="003E6884" w:rsidRDefault="004706F0" w:rsidP="00FA3D21">
      <w:pPr>
        <w:ind w:firstLine="720"/>
        <w:jc w:val="both"/>
        <w:rPr>
          <w:rFonts w:ascii="Arial" w:hAnsi="Arial" w:cs="Arial"/>
          <w:sz w:val="22"/>
          <w:szCs w:val="22"/>
        </w:rPr>
      </w:pPr>
      <w:r>
        <w:rPr>
          <w:rFonts w:ascii="Arial" w:hAnsi="Arial" w:cs="Arial"/>
          <w:sz w:val="22"/>
          <w:szCs w:val="22"/>
        </w:rPr>
        <w:t>March 10</w:t>
      </w:r>
      <w:bookmarkStart w:id="0" w:name="_GoBack"/>
      <w:bookmarkEnd w:id="0"/>
      <w:r w:rsidR="009D5B05">
        <w:rPr>
          <w:rFonts w:ascii="Arial" w:hAnsi="Arial" w:cs="Arial"/>
          <w:sz w:val="22"/>
          <w:szCs w:val="22"/>
        </w:rPr>
        <w:t>, 2026</w:t>
      </w:r>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3F3D5A2E"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C7991">
        <w:rPr>
          <w:rFonts w:ascii="Arial" w:hAnsi="Arial" w:cs="Arial"/>
          <w:b/>
          <w:sz w:val="22"/>
          <w:szCs w:val="22"/>
        </w:rPr>
        <w:t xml:space="preserve"> with Aerogel</w:t>
      </w:r>
    </w:p>
    <w:p w14:paraId="3A6AF91E" w14:textId="34E3C4BF" w:rsidR="006542D5" w:rsidRPr="00E64986" w:rsidRDefault="006542D5" w:rsidP="00FA3D21">
      <w:pPr>
        <w:ind w:left="720"/>
        <w:jc w:val="both"/>
        <w:rPr>
          <w:rFonts w:ascii="Arial" w:hAnsi="Arial" w:cs="Arial"/>
          <w:sz w:val="22"/>
          <w:szCs w:val="22"/>
        </w:rPr>
      </w:pPr>
    </w:p>
    <w:p w14:paraId="20FFACDA" w14:textId="1D3F7B0D"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3C625C">
        <w:rPr>
          <w:rFonts w:ascii="Arial" w:hAnsi="Arial" w:cs="Arial"/>
          <w:b/>
          <w:sz w:val="22"/>
          <w:szCs w:val="22"/>
        </w:rPr>
        <w:t>Rovanco</w:t>
      </w:r>
      <w:proofErr w:type="spellEnd"/>
      <w:r w:rsidR="00B955BD" w:rsidRPr="003C625C">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6E49ADF6" w14:textId="77777777" w:rsidR="009D5B05" w:rsidRPr="009D5B05" w:rsidRDefault="00F20041" w:rsidP="009D5B05">
      <w:pPr>
        <w:pStyle w:val="ListParagraph"/>
        <w:numPr>
          <w:ilvl w:val="1"/>
          <w:numId w:val="15"/>
        </w:numPr>
        <w:jc w:val="both"/>
        <w:rPr>
          <w:b/>
          <w:bCs w:val="0"/>
          <w:sz w:val="22"/>
          <w:szCs w:val="22"/>
        </w:rPr>
      </w:pPr>
      <w:r w:rsidRPr="00E64986">
        <w:rPr>
          <w:b/>
          <w:sz w:val="22"/>
          <w:szCs w:val="22"/>
        </w:rPr>
        <w:t>Carrier Pipe Insulation:</w:t>
      </w:r>
      <w:r w:rsidRPr="00E64986">
        <w:rPr>
          <w:sz w:val="22"/>
          <w:szCs w:val="22"/>
        </w:rPr>
        <w:t xml:space="preserve"> </w:t>
      </w:r>
      <w:r w:rsidR="009D5B05" w:rsidRPr="009D5B05">
        <w:rPr>
          <w:sz w:val="22"/>
          <w:szCs w:val="22"/>
        </w:rPr>
        <w:t xml:space="preserve">Shall be a </w:t>
      </w:r>
      <w:proofErr w:type="spellStart"/>
      <w:r w:rsidR="009D5B05" w:rsidRPr="009D5B05">
        <w:rPr>
          <w:sz w:val="22"/>
          <w:szCs w:val="22"/>
        </w:rPr>
        <w:t>nano</w:t>
      </w:r>
      <w:proofErr w:type="spellEnd"/>
      <w:r w:rsidR="009D5B05" w:rsidRPr="009D5B05">
        <w:rPr>
          <w:sz w:val="22"/>
          <w:szCs w:val="22"/>
        </w:rPr>
        <w:t xml:space="preserve"> porous &amp; high temperature resistant glass fiber</w:t>
      </w:r>
    </w:p>
    <w:p w14:paraId="56B322D3" w14:textId="1BA39CB9" w:rsidR="00B22437" w:rsidRPr="009D5B05" w:rsidRDefault="009D5B05" w:rsidP="009D5B05">
      <w:pPr>
        <w:ind w:left="720"/>
        <w:jc w:val="both"/>
        <w:rPr>
          <w:rFonts w:ascii="Arial" w:hAnsi="Arial" w:cs="Arial"/>
          <w:sz w:val="22"/>
          <w:szCs w:val="22"/>
        </w:rPr>
      </w:pPr>
      <w:r w:rsidRPr="009D5B05">
        <w:rPr>
          <w:rFonts w:ascii="Arial" w:hAnsi="Arial" w:cs="Arial"/>
          <w:sz w:val="22"/>
          <w:szCs w:val="22"/>
        </w:rPr>
        <w:t>combined to make an aerogel blanket insulation. Material shall be banded on pipe with stainless steel banding on 18” centers and shipped separately for the insulating of field joints. Insulation thickness shall be as specified</w:t>
      </w:r>
      <w:r w:rsidR="00C667C7" w:rsidRPr="009D5B05">
        <w:rPr>
          <w:rFonts w:ascii="Arial" w:hAnsi="Arial" w:cs="Arial"/>
          <w:sz w:val="22"/>
          <w:szCs w:val="22"/>
        </w:rPr>
        <w:t>.</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7B0836A6" w14:textId="043D8F37" w:rsidR="0093740F"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171135" w:rsidRPr="00E64986">
        <w:rPr>
          <w:sz w:val="22"/>
          <w:szCs w:val="22"/>
        </w:rPr>
        <w:t xml:space="preserve">Casing shall be </w:t>
      </w:r>
      <w:r w:rsidR="0093740F">
        <w:rPr>
          <w:sz w:val="22"/>
          <w:szCs w:val="22"/>
        </w:rPr>
        <w:t>10</w:t>
      </w:r>
      <w:r w:rsidR="000F555A">
        <w:rPr>
          <w:sz w:val="22"/>
          <w:szCs w:val="22"/>
        </w:rPr>
        <w:t>-</w:t>
      </w:r>
      <w:r w:rsidR="0093740F">
        <w:rPr>
          <w:sz w:val="22"/>
          <w:szCs w:val="22"/>
        </w:rPr>
        <w:t xml:space="preserve">gauge </w:t>
      </w:r>
      <w:r w:rsidR="00171135" w:rsidRPr="00E64986">
        <w:rPr>
          <w:sz w:val="22"/>
          <w:szCs w:val="22"/>
        </w:rPr>
        <w:t>steel</w:t>
      </w:r>
      <w:r w:rsidR="0093740F">
        <w:rPr>
          <w:sz w:val="22"/>
          <w:szCs w:val="22"/>
        </w:rPr>
        <w:t>, or as specified</w:t>
      </w:r>
      <w:r w:rsidR="00171135" w:rsidRPr="00E64986">
        <w:rPr>
          <w:sz w:val="22"/>
          <w:szCs w:val="22"/>
        </w:rPr>
        <w:t>. The interior surface</w:t>
      </w:r>
    </w:p>
    <w:p w14:paraId="1845A6C0" w14:textId="030F88D2" w:rsidR="008B4804" w:rsidRPr="0093740F" w:rsidRDefault="00171135" w:rsidP="0093740F">
      <w:pPr>
        <w:ind w:left="720"/>
        <w:jc w:val="both"/>
        <w:rPr>
          <w:rFonts w:ascii="Arial" w:hAnsi="Arial" w:cs="Arial"/>
          <w:sz w:val="22"/>
          <w:szCs w:val="22"/>
        </w:rPr>
      </w:pPr>
      <w:r w:rsidRPr="0093740F">
        <w:rPr>
          <w:rFonts w:ascii="Arial" w:hAnsi="Arial" w:cs="Arial"/>
          <w:sz w:val="22"/>
          <w:szCs w:val="22"/>
        </w:rPr>
        <w:t>shall be</w:t>
      </w:r>
      <w:r w:rsidR="0093740F" w:rsidRPr="0093740F">
        <w:rPr>
          <w:rFonts w:ascii="Arial" w:hAnsi="Arial" w:cs="Arial"/>
          <w:sz w:val="22"/>
          <w:szCs w:val="22"/>
        </w:rPr>
        <w:t xml:space="preserve"> </w:t>
      </w:r>
      <w:r w:rsidRPr="0093740F">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0629B4F8" w14:textId="77777777" w:rsidR="000F555A" w:rsidRDefault="000F555A"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783C57A3" w14:textId="3DFAF456" w:rsidR="000F555A" w:rsidRDefault="000F555A" w:rsidP="000F555A">
      <w:pPr>
        <w:spacing w:after="160"/>
        <w:ind w:left="720"/>
        <w:rPr>
          <w:rFonts w:ascii="Arial" w:hAnsi="Arial" w:cs="Arial"/>
          <w:bCs/>
          <w:iCs/>
          <w:sz w:val="22"/>
          <w:szCs w:val="22"/>
        </w:rPr>
      </w:pPr>
    </w:p>
    <w:p w14:paraId="5F7C6547" w14:textId="77777777" w:rsidR="000F555A" w:rsidRPr="000F555A" w:rsidRDefault="000F555A" w:rsidP="000F555A">
      <w:pPr>
        <w:spacing w:after="160"/>
        <w:ind w:left="720"/>
        <w:rPr>
          <w:rFonts w:ascii="Arial" w:hAnsi="Arial" w:cs="Arial"/>
          <w:bCs/>
          <w:iCs/>
          <w:sz w:val="22"/>
          <w:szCs w:val="22"/>
        </w:rPr>
      </w:pP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 xml:space="preserve">Anchor plates shall be made of minimum ½” 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77777777"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p>
    <w:p w14:paraId="768FB6C7" w14:textId="1C406A69"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All leaks shall be repaired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17FF0F83"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w:t>
      </w:r>
      <w:r w:rsidR="000F555A">
        <w:rPr>
          <w:rFonts w:ascii="Arial" w:hAnsi="Arial" w:cs="Arial"/>
          <w:bCs/>
          <w:iCs/>
          <w:sz w:val="22"/>
          <w:szCs w:val="22"/>
        </w:rPr>
        <w:br/>
      </w:r>
      <w:r w:rsidR="0018342D" w:rsidRPr="0018342D">
        <w:rPr>
          <w:rFonts w:ascii="Arial" w:hAnsi="Arial" w:cs="Arial"/>
          <w:bCs/>
          <w:iCs/>
          <w:sz w:val="22"/>
          <w:szCs w:val="22"/>
        </w:rPr>
        <w:t xml:space="preserve">815-741-6700, or approved, ISO Certified, equal. Any alternative supplier wishing to be </w:t>
      </w:r>
      <w:r w:rsidR="000F555A">
        <w:rPr>
          <w:rFonts w:ascii="Arial" w:hAnsi="Arial" w:cs="Arial"/>
          <w:bCs/>
          <w:iCs/>
          <w:sz w:val="22"/>
          <w:szCs w:val="22"/>
        </w:rPr>
        <w:br/>
      </w:r>
      <w:r w:rsidR="0018342D" w:rsidRPr="0018342D">
        <w:rPr>
          <w:rFonts w:ascii="Arial" w:hAnsi="Arial" w:cs="Arial"/>
          <w:bCs/>
          <w:iCs/>
          <w:sz w:val="22"/>
          <w:szCs w:val="22"/>
        </w:rPr>
        <w:t>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AA995" w14:textId="77777777" w:rsidR="00AD1D38" w:rsidRDefault="00AD1D38" w:rsidP="00721F01">
      <w:r>
        <w:separator/>
      </w:r>
    </w:p>
  </w:endnote>
  <w:endnote w:type="continuationSeparator" w:id="0">
    <w:p w14:paraId="0607D948" w14:textId="77777777" w:rsidR="00AD1D38" w:rsidRDefault="00AD1D38"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D4A5" w14:textId="77777777" w:rsidR="00AD1D38" w:rsidRDefault="00AD1D38" w:rsidP="00721F01">
      <w:r>
        <w:separator/>
      </w:r>
    </w:p>
  </w:footnote>
  <w:footnote w:type="continuationSeparator" w:id="0">
    <w:p w14:paraId="03D92B06" w14:textId="77777777" w:rsidR="00AD1D38" w:rsidRDefault="00AD1D38"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0F555A"/>
    <w:rsid w:val="00171135"/>
    <w:rsid w:val="0018342D"/>
    <w:rsid w:val="00194DD3"/>
    <w:rsid w:val="001C0A6E"/>
    <w:rsid w:val="001E276D"/>
    <w:rsid w:val="00226D71"/>
    <w:rsid w:val="00236F20"/>
    <w:rsid w:val="00282B68"/>
    <w:rsid w:val="002D584E"/>
    <w:rsid w:val="00303611"/>
    <w:rsid w:val="003077F5"/>
    <w:rsid w:val="003C625C"/>
    <w:rsid w:val="003E6884"/>
    <w:rsid w:val="0040502B"/>
    <w:rsid w:val="004706F0"/>
    <w:rsid w:val="004C1666"/>
    <w:rsid w:val="00597E30"/>
    <w:rsid w:val="005D177C"/>
    <w:rsid w:val="006542D5"/>
    <w:rsid w:val="0069288D"/>
    <w:rsid w:val="00692A3E"/>
    <w:rsid w:val="006F3A39"/>
    <w:rsid w:val="007048ED"/>
    <w:rsid w:val="00721F01"/>
    <w:rsid w:val="00757C1C"/>
    <w:rsid w:val="0079008F"/>
    <w:rsid w:val="008A0F5E"/>
    <w:rsid w:val="008A482F"/>
    <w:rsid w:val="008B4804"/>
    <w:rsid w:val="0093740F"/>
    <w:rsid w:val="009D5B05"/>
    <w:rsid w:val="00A07380"/>
    <w:rsid w:val="00A2635B"/>
    <w:rsid w:val="00A9629F"/>
    <w:rsid w:val="00AB12CD"/>
    <w:rsid w:val="00AB3A9B"/>
    <w:rsid w:val="00AD1D38"/>
    <w:rsid w:val="00AE5BB2"/>
    <w:rsid w:val="00B22437"/>
    <w:rsid w:val="00B955BD"/>
    <w:rsid w:val="00B9692F"/>
    <w:rsid w:val="00B96C6B"/>
    <w:rsid w:val="00BE0D6C"/>
    <w:rsid w:val="00C57914"/>
    <w:rsid w:val="00C667C7"/>
    <w:rsid w:val="00C6701A"/>
    <w:rsid w:val="00CA0503"/>
    <w:rsid w:val="00DA15C3"/>
    <w:rsid w:val="00DE4AD4"/>
    <w:rsid w:val="00DF0870"/>
    <w:rsid w:val="00E01C5C"/>
    <w:rsid w:val="00E64986"/>
    <w:rsid w:val="00E869F0"/>
    <w:rsid w:val="00EC7991"/>
    <w:rsid w:val="00F20041"/>
    <w:rsid w:val="00F73A12"/>
    <w:rsid w:val="00F8152D"/>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2026-03-10T15:22:00Z</dcterms:created>
  <dcterms:modified xsi:type="dcterms:W3CDTF">2026-03-10T15:22:00Z</dcterms:modified>
</cp:coreProperties>
</file>